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4F" w:rsidRDefault="0008564F">
      <w:pPr>
        <w:pStyle w:val="NormalWeb"/>
        <w:shd w:val="clear" w:color="auto" w:fill="FFFFFF"/>
        <w:spacing w:before="0" w:beforeAutospacing="0" w:after="0" w:afterAutospacing="0"/>
        <w:ind w:left="284"/>
        <w:jc w:val="both"/>
        <w:rPr>
          <w:rFonts w:ascii="Candara" w:hAnsi="Candara" w:cstheme="minorHAnsi"/>
          <w:color w:val="000000"/>
        </w:rPr>
      </w:pPr>
    </w:p>
    <w:p w:rsidR="0008564F" w:rsidRDefault="00813F5B">
      <w:pPr>
        <w:jc w:val="right"/>
        <w:rPr>
          <w:rFonts w:ascii="Aldine401 BT" w:hAnsi="Aldine401 BT"/>
          <w:color w:val="0070C0"/>
          <w:sz w:val="72"/>
          <w:szCs w:val="72"/>
        </w:rPr>
      </w:pPr>
      <w:r>
        <w:rPr>
          <w:rFonts w:ascii="Aldine401 BT" w:hAnsi="Aldine401 BT"/>
          <w:noProof/>
          <w:color w:val="0070C0"/>
          <w:sz w:val="72"/>
          <w:szCs w:val="72"/>
          <w:lang w:val="en-GB" w:eastAsia="en-GB"/>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-291465</wp:posOffset>
                </wp:positionV>
                <wp:extent cx="1552575" cy="1695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52575" cy="1695450"/>
                        </a:xfrm>
                        <a:prstGeom prst="rect">
                          <a:avLst/>
                        </a:prstGeom>
                        <a:noFill/>
                        <a:ln w="6350">
                          <a:noFill/>
                        </a:ln>
                      </wps:spPr>
                      <wps:txbx>
                        <w:txbxContent>
                          <w:p w:rsidR="0008564F" w:rsidRDefault="00813F5B">
                            <w:r>
                              <w:rPr>
                                <w:noProof/>
                                <w:lang w:val="en-GB" w:eastAsia="en-GB"/>
                              </w:rPr>
                              <w:drawing>
                                <wp:inline distT="0" distB="0" distL="0" distR="0">
                                  <wp:extent cx="1171575" cy="1678674"/>
                                  <wp:effectExtent l="0" t="0" r="0" b="0"/>
                                  <wp:docPr id="2" name="Picture 2" descr="C:\Users\careers2\AppData\Local\Microsoft\Windows\INetCache\Content.Outlook\Q5DB16SQ\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ers2\AppData\Local\Microsoft\Windows\INetCache\Content.Outlook\Q5DB16SQ\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148" cy="17153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6pt;margin-top:-22.95pt;width:122.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" filled="f" stroked="f" strokeweight=".5pt">
                <v:textbox>
                  <w:txbxContent>
                    <w:p w:rsidR="0008564F" w:rsidRDefault="00813F5B">
                      <w:r>
                        <w:rPr>
                          <w:noProof/>
                          <w:lang w:val="en-GB" w:eastAsia="en-GB"/>
                        </w:rPr>
                        <w:drawing>
                          <wp:inline distT="0" distB="0" distL="0" distR="0">
                            <wp:extent cx="1171575" cy="1678674"/>
                            <wp:effectExtent l="0" t="0" r="0" b="0"/>
                            <wp:docPr id="2" name="Picture 2" descr="C:\Users\careers2\AppData\Local\Microsoft\Windows\INetCache\Content.Outlook\Q5DB16SQ\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ers2\AppData\Local\Microsoft\Windows\INetCache\Content.Outlook\Q5DB16SQ\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148" cy="1715316"/>
                                    </a:xfrm>
                                    <a:prstGeom prst="rect">
                                      <a:avLst/>
                                    </a:prstGeom>
                                    <a:noFill/>
                                    <a:ln>
                                      <a:noFill/>
                                    </a:ln>
                                  </pic:spPr>
                                </pic:pic>
                              </a:graphicData>
                            </a:graphic>
                          </wp:inline>
                        </w:drawing>
                      </w:r>
                    </w:p>
                  </w:txbxContent>
                </v:textbox>
              </v:shape>
            </w:pict>
          </mc:Fallback>
        </mc:AlternateContent>
      </w:r>
      <w:r>
        <w:rPr>
          <w:rFonts w:ascii="Aldine401 BT" w:hAnsi="Aldine401 BT"/>
          <w:color w:val="0070C0"/>
          <w:sz w:val="72"/>
          <w:szCs w:val="72"/>
        </w:rPr>
        <w:t>St. Mary’s RC High School</w:t>
      </w:r>
    </w:p>
    <w:p w:rsidR="0008564F" w:rsidRDefault="00813F5B">
      <w:pPr>
        <w:jc w:val="right"/>
        <w:rPr>
          <w:rFonts w:ascii="Aldine401 BT" w:hAnsi="Aldine401 BT"/>
          <w:color w:val="0070C0"/>
          <w:sz w:val="28"/>
          <w:szCs w:val="28"/>
        </w:rPr>
      </w:pPr>
      <w:r>
        <w:rPr>
          <w:rFonts w:ascii="Aldine401 BT" w:hAnsi="Aldine401 BT"/>
          <w:color w:val="0070C0"/>
          <w:sz w:val="28"/>
          <w:szCs w:val="28"/>
        </w:rPr>
        <w:t xml:space="preserve">St. Mary’s RC High School, </w:t>
      </w:r>
      <w:proofErr w:type="spellStart"/>
      <w:r>
        <w:rPr>
          <w:rFonts w:ascii="Aldine401 BT" w:hAnsi="Aldine401 BT"/>
          <w:color w:val="0070C0"/>
          <w:sz w:val="28"/>
          <w:szCs w:val="28"/>
        </w:rPr>
        <w:t>Lugwardine</w:t>
      </w:r>
      <w:proofErr w:type="spellEnd"/>
      <w:r>
        <w:rPr>
          <w:rFonts w:ascii="Aldine401 BT" w:hAnsi="Aldine401 BT"/>
          <w:color w:val="0070C0"/>
          <w:sz w:val="28"/>
          <w:szCs w:val="28"/>
        </w:rPr>
        <w:t>, Hereford HR1 4DR</w:t>
      </w:r>
    </w:p>
    <w:p w:rsidR="0008564F" w:rsidRDefault="00813F5B">
      <w:pPr>
        <w:jc w:val="right"/>
        <w:rPr>
          <w:rFonts w:ascii="Aldine401 BT" w:hAnsi="Aldine401 BT"/>
          <w:color w:val="0070C0"/>
          <w:sz w:val="28"/>
          <w:szCs w:val="28"/>
        </w:rPr>
      </w:pPr>
      <w:r>
        <w:rPr>
          <w:rFonts w:ascii="Aldine401 BT" w:hAnsi="Aldine401 BT"/>
          <w:color w:val="0070C0"/>
          <w:sz w:val="28"/>
          <w:szCs w:val="28"/>
        </w:rPr>
        <w:t xml:space="preserve">Headteacher: </w:t>
      </w:r>
      <w:proofErr w:type="spellStart"/>
      <w:r>
        <w:rPr>
          <w:rFonts w:ascii="Aldine401 BT" w:hAnsi="Aldine401 BT"/>
          <w:color w:val="0070C0"/>
          <w:sz w:val="28"/>
          <w:szCs w:val="28"/>
        </w:rPr>
        <w:t>Mr</w:t>
      </w:r>
      <w:proofErr w:type="spellEnd"/>
      <w:r>
        <w:rPr>
          <w:rFonts w:ascii="Aldine401 BT" w:hAnsi="Aldine401 BT"/>
          <w:color w:val="0070C0"/>
          <w:sz w:val="28"/>
          <w:szCs w:val="28"/>
        </w:rPr>
        <w:t xml:space="preserve"> S Wetson BS (Hons) PGCE NPQH</w:t>
      </w:r>
    </w:p>
    <w:p w:rsidR="00125125" w:rsidRDefault="00125125">
      <w:pPr>
        <w:jc w:val="right"/>
        <w:rPr>
          <w:rFonts w:ascii="Calibri" w:hAnsi="Calibri"/>
          <w:szCs w:val="20"/>
        </w:rPr>
      </w:pPr>
    </w:p>
    <w:p w:rsidR="0008564F" w:rsidRPr="00F02DFD" w:rsidRDefault="00125125">
      <w:pPr>
        <w:jc w:val="right"/>
        <w:rPr>
          <w:rFonts w:ascii="Candara" w:hAnsi="Candara"/>
        </w:rPr>
      </w:pPr>
      <w:r w:rsidRPr="00F02DFD">
        <w:rPr>
          <w:rFonts w:ascii="Candara" w:hAnsi="Candara"/>
        </w:rPr>
        <w:t>May 2023</w:t>
      </w:r>
    </w:p>
    <w:p w:rsidR="0008564F" w:rsidRPr="00F02DFD" w:rsidRDefault="00813F5B">
      <w:pPr>
        <w:rPr>
          <w:rFonts w:ascii="Candara" w:hAnsi="Candara"/>
        </w:rPr>
      </w:pPr>
      <w:r w:rsidRPr="00F02DFD">
        <w:rPr>
          <w:rFonts w:ascii="Candara" w:hAnsi="Candara"/>
        </w:rPr>
        <w:t>Dear Parents/Carers</w:t>
      </w:r>
    </w:p>
    <w:p w:rsidR="0008564F" w:rsidRPr="00F02DFD" w:rsidRDefault="00813F5B">
      <w:pPr>
        <w:rPr>
          <w:rFonts w:ascii="Candara" w:hAnsi="Candara"/>
          <w:b/>
        </w:rPr>
      </w:pPr>
      <w:r w:rsidRPr="00F02DFD">
        <w:rPr>
          <w:rFonts w:ascii="Candara" w:hAnsi="Candara"/>
          <w:b/>
        </w:rPr>
        <w:t>Instrumental/Vocal Tuition</w:t>
      </w:r>
    </w:p>
    <w:p w:rsidR="0008564F" w:rsidRPr="00F02DFD" w:rsidRDefault="00813F5B">
      <w:pPr>
        <w:jc w:val="both"/>
        <w:rPr>
          <w:rFonts w:ascii="Candara" w:hAnsi="Candara"/>
        </w:rPr>
      </w:pPr>
      <w:r w:rsidRPr="00F02DFD">
        <w:rPr>
          <w:rFonts w:ascii="Candara" w:hAnsi="Candara"/>
        </w:rPr>
        <w:t>We have a vibrant, dynamic and enthusiastic team of eleven visiting music teachers who deliver instrumental lessons within the school day. They teach a range of musical styles to suit each student and offer an approach which will motivate them and promote enjoyment of all types of music – both solo and ensemble. Students will be able to join the many music groups we have on offer: Choir, Orchestra, Sax &amp; Clarinet Ensemble, String Ensemble, Keyboard group, Ukulele and Brass Band.</w:t>
      </w:r>
    </w:p>
    <w:p w:rsidR="0008564F" w:rsidRPr="00F02DFD" w:rsidRDefault="00813F5B">
      <w:pPr>
        <w:jc w:val="both"/>
        <w:rPr>
          <w:rFonts w:ascii="Candara" w:hAnsi="Candara"/>
        </w:rPr>
      </w:pPr>
      <w:r w:rsidRPr="00F02DFD">
        <w:rPr>
          <w:rFonts w:ascii="Candara" w:hAnsi="Candara"/>
        </w:rPr>
        <w:t>We offer tuition on Trumpet, Trombone, Flute, Saxophone, Clarinet, Oboe, Bassoon, Guitar, Ukulele, Piano, Violin, Viola, Drum-Kit and Voice.  If there is an instrument missing off this list that you would like to learn, get in touch! Our team of staff are:</w:t>
      </w:r>
    </w:p>
    <w:p w:rsidR="0008564F" w:rsidRPr="00F02DFD" w:rsidRDefault="00813F5B">
      <w:pPr>
        <w:spacing w:after="0"/>
        <w:rPr>
          <w:rFonts w:ascii="Candara" w:hAnsi="Candara"/>
        </w:rPr>
      </w:pPr>
      <w:r w:rsidRPr="00F02DFD">
        <w:rPr>
          <w:rFonts w:ascii="Candara" w:hAnsi="Candara"/>
        </w:rPr>
        <w:t xml:space="preserve">Jane </w:t>
      </w:r>
      <w:proofErr w:type="spellStart"/>
      <w:r w:rsidRPr="00F02DFD">
        <w:rPr>
          <w:rFonts w:ascii="Candara" w:hAnsi="Candara"/>
        </w:rPr>
        <w:t>Bovell</w:t>
      </w:r>
      <w:proofErr w:type="spellEnd"/>
      <w:r w:rsidRPr="00F02DFD">
        <w:rPr>
          <w:rFonts w:ascii="Candara" w:hAnsi="Candara"/>
        </w:rPr>
        <w:tab/>
      </w:r>
      <w:r w:rsidRPr="00F02DFD">
        <w:rPr>
          <w:rFonts w:ascii="Candara" w:hAnsi="Candara"/>
        </w:rPr>
        <w:tab/>
        <w:t>Voice</w:t>
      </w:r>
    </w:p>
    <w:p w:rsidR="0008564F" w:rsidRPr="00F02DFD" w:rsidRDefault="00813F5B">
      <w:pPr>
        <w:spacing w:after="0"/>
        <w:rPr>
          <w:rFonts w:ascii="Candara" w:hAnsi="Candara"/>
        </w:rPr>
      </w:pPr>
      <w:r w:rsidRPr="00F02DFD">
        <w:rPr>
          <w:rFonts w:ascii="Candara" w:hAnsi="Candara"/>
        </w:rPr>
        <w:t>Karen Coleman</w:t>
      </w:r>
      <w:r w:rsidRPr="00F02DFD">
        <w:rPr>
          <w:rFonts w:ascii="Candara" w:hAnsi="Candara"/>
        </w:rPr>
        <w:tab/>
      </w:r>
      <w:r w:rsidRPr="00F02DFD">
        <w:rPr>
          <w:rFonts w:ascii="Candara" w:hAnsi="Candara"/>
        </w:rPr>
        <w:tab/>
        <w:t>Clarinet/Saxophone</w:t>
      </w:r>
    </w:p>
    <w:p w:rsidR="0008564F" w:rsidRPr="00F02DFD" w:rsidRDefault="00813F5B">
      <w:pPr>
        <w:spacing w:after="0"/>
        <w:rPr>
          <w:rFonts w:ascii="Candara" w:hAnsi="Candara"/>
        </w:rPr>
      </w:pPr>
      <w:r w:rsidRPr="00F02DFD">
        <w:rPr>
          <w:rFonts w:ascii="Candara" w:hAnsi="Candara"/>
        </w:rPr>
        <w:t>John Griffiths</w:t>
      </w:r>
      <w:r w:rsidRPr="00F02DFD">
        <w:rPr>
          <w:rFonts w:ascii="Candara" w:hAnsi="Candara"/>
        </w:rPr>
        <w:tab/>
      </w:r>
      <w:r w:rsidRPr="00F02DFD">
        <w:rPr>
          <w:rFonts w:ascii="Candara" w:hAnsi="Candara"/>
        </w:rPr>
        <w:tab/>
        <w:t xml:space="preserve">Brass </w:t>
      </w:r>
    </w:p>
    <w:p w:rsidR="0008564F" w:rsidRPr="00F02DFD" w:rsidRDefault="00813F5B">
      <w:pPr>
        <w:spacing w:after="0"/>
        <w:rPr>
          <w:rFonts w:ascii="Candara" w:hAnsi="Candara"/>
        </w:rPr>
      </w:pPr>
      <w:r w:rsidRPr="00F02DFD">
        <w:rPr>
          <w:rFonts w:ascii="Candara" w:hAnsi="Candara"/>
        </w:rPr>
        <w:t>Esther Kaye</w:t>
      </w:r>
      <w:r w:rsidRPr="00F02DFD">
        <w:rPr>
          <w:rFonts w:ascii="Candara" w:hAnsi="Candara"/>
        </w:rPr>
        <w:tab/>
      </w:r>
      <w:r w:rsidRPr="00F02DFD">
        <w:rPr>
          <w:rFonts w:ascii="Candara" w:hAnsi="Candara"/>
        </w:rPr>
        <w:tab/>
        <w:t>Flute</w:t>
      </w:r>
    </w:p>
    <w:p w:rsidR="0008564F" w:rsidRPr="00F02DFD" w:rsidRDefault="00813F5B">
      <w:pPr>
        <w:spacing w:after="0"/>
        <w:rPr>
          <w:rFonts w:ascii="Candara" w:hAnsi="Candara"/>
        </w:rPr>
      </w:pPr>
      <w:r w:rsidRPr="00F02DFD">
        <w:rPr>
          <w:rFonts w:ascii="Candara" w:hAnsi="Candara"/>
        </w:rPr>
        <w:t>Kathryn King</w:t>
      </w:r>
      <w:r w:rsidRPr="00F02DFD">
        <w:rPr>
          <w:rFonts w:ascii="Candara" w:hAnsi="Candara"/>
        </w:rPr>
        <w:tab/>
      </w:r>
      <w:r w:rsidRPr="00F02DFD">
        <w:rPr>
          <w:rFonts w:ascii="Candara" w:hAnsi="Candara"/>
        </w:rPr>
        <w:tab/>
        <w:t>Piano/Keyboard</w:t>
      </w:r>
    </w:p>
    <w:p w:rsidR="00125125" w:rsidRPr="00F02DFD" w:rsidRDefault="00125125">
      <w:pPr>
        <w:spacing w:after="0"/>
        <w:rPr>
          <w:rFonts w:ascii="Candara" w:hAnsi="Candara"/>
        </w:rPr>
      </w:pPr>
      <w:r w:rsidRPr="00F02DFD">
        <w:rPr>
          <w:rFonts w:ascii="Candara" w:hAnsi="Candara"/>
        </w:rPr>
        <w:t>David Weber</w:t>
      </w:r>
      <w:r w:rsidRPr="00F02DFD">
        <w:rPr>
          <w:rFonts w:ascii="Candara" w:hAnsi="Candara"/>
        </w:rPr>
        <w:tab/>
      </w:r>
      <w:r w:rsidRPr="00F02DFD">
        <w:rPr>
          <w:rFonts w:ascii="Candara" w:hAnsi="Candara"/>
        </w:rPr>
        <w:tab/>
        <w:t>Piano/Keyboard</w:t>
      </w:r>
    </w:p>
    <w:p w:rsidR="0008564F" w:rsidRPr="00F02DFD" w:rsidRDefault="00813F5B">
      <w:pPr>
        <w:spacing w:after="0"/>
        <w:rPr>
          <w:rFonts w:ascii="Candara" w:hAnsi="Candara"/>
        </w:rPr>
      </w:pPr>
      <w:r w:rsidRPr="00F02DFD">
        <w:rPr>
          <w:rFonts w:ascii="Candara" w:hAnsi="Candara"/>
        </w:rPr>
        <w:t>Barbara Kinnaird</w:t>
      </w:r>
      <w:r w:rsidRPr="00F02DFD">
        <w:rPr>
          <w:rFonts w:ascii="Candara" w:hAnsi="Candara"/>
        </w:rPr>
        <w:tab/>
        <w:t>Violin/Viola</w:t>
      </w:r>
    </w:p>
    <w:p w:rsidR="0008564F" w:rsidRPr="00F02DFD" w:rsidRDefault="00813F5B">
      <w:pPr>
        <w:spacing w:after="0"/>
        <w:rPr>
          <w:rFonts w:ascii="Candara" w:hAnsi="Candara"/>
        </w:rPr>
      </w:pPr>
      <w:r w:rsidRPr="00F02DFD">
        <w:rPr>
          <w:rFonts w:ascii="Candara" w:hAnsi="Candara"/>
        </w:rPr>
        <w:t xml:space="preserve">Hazel </w:t>
      </w:r>
      <w:proofErr w:type="spellStart"/>
      <w:r w:rsidRPr="00F02DFD">
        <w:rPr>
          <w:rFonts w:ascii="Candara" w:hAnsi="Candara"/>
        </w:rPr>
        <w:t>Martys</w:t>
      </w:r>
      <w:proofErr w:type="spellEnd"/>
      <w:r w:rsidRPr="00F02DFD">
        <w:rPr>
          <w:rFonts w:ascii="Candara" w:hAnsi="Candara"/>
        </w:rPr>
        <w:tab/>
      </w:r>
      <w:r w:rsidRPr="00F02DFD">
        <w:rPr>
          <w:rFonts w:ascii="Candara" w:hAnsi="Candara"/>
        </w:rPr>
        <w:tab/>
        <w:t>Bassoon</w:t>
      </w:r>
    </w:p>
    <w:p w:rsidR="0008564F" w:rsidRPr="00F02DFD" w:rsidRDefault="00813F5B">
      <w:pPr>
        <w:spacing w:after="0"/>
        <w:rPr>
          <w:rFonts w:ascii="Candara" w:hAnsi="Candara"/>
        </w:rPr>
      </w:pPr>
      <w:r w:rsidRPr="00F02DFD">
        <w:rPr>
          <w:rFonts w:ascii="Candara" w:hAnsi="Candara"/>
        </w:rPr>
        <w:t>Ian Russell</w:t>
      </w:r>
      <w:r w:rsidRPr="00F02DFD">
        <w:rPr>
          <w:rFonts w:ascii="Candara" w:hAnsi="Candara"/>
        </w:rPr>
        <w:tab/>
      </w:r>
      <w:r w:rsidRPr="00F02DFD">
        <w:rPr>
          <w:rFonts w:ascii="Candara" w:hAnsi="Candara"/>
        </w:rPr>
        <w:tab/>
        <w:t>Drum Kit</w:t>
      </w:r>
    </w:p>
    <w:p w:rsidR="0008564F" w:rsidRPr="00F02DFD" w:rsidRDefault="00813F5B">
      <w:pPr>
        <w:spacing w:after="0"/>
        <w:rPr>
          <w:rFonts w:ascii="Candara" w:hAnsi="Candara"/>
        </w:rPr>
      </w:pPr>
      <w:r w:rsidRPr="00F02DFD">
        <w:rPr>
          <w:rFonts w:ascii="Candara" w:hAnsi="Candara"/>
        </w:rPr>
        <w:t>Neil Taylor</w:t>
      </w:r>
      <w:r w:rsidRPr="00F02DFD">
        <w:rPr>
          <w:rFonts w:ascii="Candara" w:hAnsi="Candara"/>
        </w:rPr>
        <w:tab/>
      </w:r>
      <w:r w:rsidRPr="00F02DFD">
        <w:rPr>
          <w:rFonts w:ascii="Candara" w:hAnsi="Candara"/>
        </w:rPr>
        <w:tab/>
        <w:t>Guitar/Ukulele</w:t>
      </w:r>
    </w:p>
    <w:p w:rsidR="0008564F" w:rsidRPr="00F02DFD" w:rsidRDefault="00813F5B">
      <w:pPr>
        <w:spacing w:after="0" w:line="240" w:lineRule="auto"/>
        <w:rPr>
          <w:rFonts w:ascii="Candara" w:hAnsi="Candara"/>
        </w:rPr>
      </w:pPr>
      <w:r w:rsidRPr="00F02DFD">
        <w:rPr>
          <w:rFonts w:ascii="Candara" w:hAnsi="Candara"/>
        </w:rPr>
        <w:t>Charlotte Webb</w:t>
      </w:r>
      <w:r w:rsidRPr="00F02DFD">
        <w:rPr>
          <w:rFonts w:ascii="Candara" w:hAnsi="Candara"/>
        </w:rPr>
        <w:tab/>
        <w:t>Oboe</w:t>
      </w:r>
    </w:p>
    <w:p w:rsidR="0008564F" w:rsidRPr="00F02DFD" w:rsidRDefault="00813F5B">
      <w:pPr>
        <w:spacing w:after="0" w:line="240" w:lineRule="auto"/>
        <w:rPr>
          <w:rFonts w:ascii="Candara" w:hAnsi="Candara"/>
        </w:rPr>
      </w:pPr>
      <w:r w:rsidRPr="00F02DFD">
        <w:rPr>
          <w:rFonts w:ascii="Candara" w:hAnsi="Candara"/>
        </w:rPr>
        <w:t>David Weber</w:t>
      </w:r>
      <w:r w:rsidRPr="00F02DFD">
        <w:rPr>
          <w:rFonts w:ascii="Candara" w:hAnsi="Candara"/>
        </w:rPr>
        <w:tab/>
      </w:r>
      <w:r w:rsidRPr="00F02DFD">
        <w:rPr>
          <w:rFonts w:ascii="Candara" w:hAnsi="Candara"/>
        </w:rPr>
        <w:tab/>
        <w:t>Piano/Keyboard</w:t>
      </w:r>
    </w:p>
    <w:p w:rsidR="00125125" w:rsidRPr="00F02DFD" w:rsidRDefault="00125125">
      <w:pPr>
        <w:jc w:val="both"/>
        <w:rPr>
          <w:rFonts w:ascii="Candara" w:hAnsi="Candara"/>
        </w:rPr>
      </w:pPr>
    </w:p>
    <w:p w:rsidR="0008564F" w:rsidRPr="00F02DFD" w:rsidRDefault="00813F5B">
      <w:pPr>
        <w:jc w:val="both"/>
        <w:rPr>
          <w:rFonts w:ascii="Candara" w:hAnsi="Candara"/>
        </w:rPr>
      </w:pPr>
      <w:r w:rsidRPr="00F02DFD">
        <w:rPr>
          <w:rFonts w:ascii="Candara" w:hAnsi="Candara"/>
        </w:rPr>
        <w:t xml:space="preserve">All of our teachers are self-employed accredited teachers with Encore Music Service, have undergone a rigorous interview process and have relevant DBS clearances.  Lessons take place on a rotational basis during the school day to ensure that students do not miss the same lesson every week, and although payment and contracts are made with the teacher directly, we can put them in touch with you if your child is interested in starting lessons.  </w:t>
      </w:r>
    </w:p>
    <w:p w:rsidR="0008564F" w:rsidRPr="00F02DFD" w:rsidRDefault="0008564F">
      <w:pPr>
        <w:pStyle w:val="Header"/>
        <w:rPr>
          <w:rFonts w:ascii="Candara" w:hAnsi="Candara"/>
        </w:rPr>
      </w:pPr>
    </w:p>
    <w:p w:rsidR="0008564F" w:rsidRPr="00F02DFD" w:rsidRDefault="00813F5B">
      <w:pPr>
        <w:jc w:val="both"/>
        <w:rPr>
          <w:rFonts w:ascii="Candara" w:hAnsi="Candara"/>
        </w:rPr>
      </w:pPr>
      <w:r w:rsidRPr="00F02DFD">
        <w:rPr>
          <w:rFonts w:ascii="Candara" w:hAnsi="Candara"/>
        </w:rPr>
        <w:t xml:space="preserve">If you currently hire an instrument from Encore or would like to hire one, this is done directly with the Music Service, please fill in the form on their website </w:t>
      </w:r>
      <w:hyperlink r:id="rId7" w:history="1">
        <w:r w:rsidRPr="00F02DFD">
          <w:rPr>
            <w:rStyle w:val="Hyperlink"/>
            <w:rFonts w:ascii="Candara" w:hAnsi="Candara"/>
          </w:rPr>
          <w:t>https://www.encore-enterprises.com/instrumenthire</w:t>
        </w:r>
      </w:hyperlink>
      <w:r w:rsidRPr="00F02DFD">
        <w:rPr>
          <w:rFonts w:ascii="Candara" w:hAnsi="Candara"/>
        </w:rPr>
        <w:t xml:space="preserve"> or contact Alex McWilliams at </w:t>
      </w:r>
      <w:hyperlink r:id="rId8" w:tgtFrame="_self" w:history="1">
        <w:r w:rsidRPr="00F02DFD">
          <w:rPr>
            <w:rStyle w:val="color23"/>
            <w:rFonts w:ascii="Candara" w:hAnsi="Candara" w:cs="Calibri"/>
            <w:color w:val="0000FF"/>
            <w:spacing w:val="12"/>
            <w:u w:val="single"/>
          </w:rPr>
          <w:t>alex@encore-enterprises.com</w:t>
        </w:r>
      </w:hyperlink>
      <w:r w:rsidRPr="00F02DFD">
        <w:rPr>
          <w:rFonts w:ascii="Candara" w:hAnsi="Candara"/>
        </w:rPr>
        <w:t>. Free hire is available for those who receive free school meals. The Herefordshire Music Fund also offers bur</w:t>
      </w:r>
      <w:r w:rsidR="00125125" w:rsidRPr="00F02DFD">
        <w:rPr>
          <w:rFonts w:ascii="Candara" w:hAnsi="Candara"/>
        </w:rPr>
        <w:t>saries for these students, as well as families above the support threshold who would struggle to pay for musical tuition but would love to learn</w:t>
      </w:r>
      <w:r w:rsidRPr="00F02DFD">
        <w:rPr>
          <w:rFonts w:ascii="Candara" w:hAnsi="Candara"/>
        </w:rPr>
        <w:t xml:space="preserve">, details can be found at </w:t>
      </w:r>
      <w:hyperlink r:id="rId9" w:history="1">
        <w:r w:rsidRPr="00F02DFD">
          <w:rPr>
            <w:rStyle w:val="Hyperlink"/>
            <w:rFonts w:ascii="Candara" w:hAnsi="Candara"/>
          </w:rPr>
          <w:t>https://www.encore-enterprises.com/herefordshiremusicfund</w:t>
        </w:r>
      </w:hyperlink>
      <w:r w:rsidRPr="00F02DFD">
        <w:rPr>
          <w:rFonts w:ascii="Candara" w:hAnsi="Candara"/>
        </w:rPr>
        <w:t xml:space="preserve">. </w:t>
      </w:r>
    </w:p>
    <w:p w:rsidR="0008564F" w:rsidRPr="00F02DFD" w:rsidRDefault="00813F5B">
      <w:pPr>
        <w:rPr>
          <w:rFonts w:ascii="Candara" w:hAnsi="Candara"/>
        </w:rPr>
      </w:pPr>
      <w:r w:rsidRPr="00F02DFD">
        <w:rPr>
          <w:rFonts w:ascii="Candara" w:hAnsi="Candara"/>
        </w:rPr>
        <w:t xml:space="preserve">If you are interested in your child learning or continuing to play a musical instrument, then please click on the link </w:t>
      </w:r>
      <w:hyperlink r:id="rId10" w:history="1">
        <w:r w:rsidRPr="00496A20">
          <w:rPr>
            <w:rStyle w:val="Hyperlink"/>
            <w:rFonts w:ascii="Candara" w:hAnsi="Candara"/>
          </w:rPr>
          <w:t>h</w:t>
        </w:r>
        <w:r w:rsidRPr="00496A20">
          <w:rPr>
            <w:rStyle w:val="Hyperlink"/>
            <w:rFonts w:ascii="Candara" w:hAnsi="Candara"/>
          </w:rPr>
          <w:t>e</w:t>
        </w:r>
        <w:r w:rsidRPr="00496A20">
          <w:rPr>
            <w:rStyle w:val="Hyperlink"/>
            <w:rFonts w:ascii="Candara" w:hAnsi="Candara"/>
          </w:rPr>
          <w:t>r</w:t>
        </w:r>
        <w:r w:rsidRPr="00496A20">
          <w:rPr>
            <w:rStyle w:val="Hyperlink"/>
            <w:rFonts w:ascii="Candara" w:hAnsi="Candara"/>
          </w:rPr>
          <w:t>e</w:t>
        </w:r>
      </w:hyperlink>
      <w:r w:rsidRPr="00F02DFD">
        <w:rPr>
          <w:rFonts w:ascii="Candara" w:hAnsi="Candara"/>
        </w:rPr>
        <w:t xml:space="preserve"> and submit the form to St Mary’s Music Department </w:t>
      </w:r>
      <w:r w:rsidR="00125125" w:rsidRPr="00F02DFD">
        <w:rPr>
          <w:rFonts w:ascii="Candara" w:hAnsi="Candara"/>
          <w:b/>
        </w:rPr>
        <w:t>by Friday 14</w:t>
      </w:r>
      <w:r w:rsidRPr="00F02DFD">
        <w:rPr>
          <w:rFonts w:ascii="Candara" w:hAnsi="Candara"/>
          <w:b/>
        </w:rPr>
        <w:t xml:space="preserve"> July. </w:t>
      </w:r>
      <w:r w:rsidRPr="00F02DFD">
        <w:rPr>
          <w:rFonts w:ascii="Candara" w:hAnsi="Candara"/>
        </w:rPr>
        <w:t xml:space="preserve">Alternatively you can email me your child’s details at </w:t>
      </w:r>
      <w:hyperlink r:id="rId11" w:history="1">
        <w:r w:rsidRPr="00F02DFD">
          <w:rPr>
            <w:rStyle w:val="Hyperlink"/>
            <w:rFonts w:ascii="Candara" w:hAnsi="Candara"/>
          </w:rPr>
          <w:t>SGoldup@st-maryshigh.hereford.sch.uk</w:t>
        </w:r>
      </w:hyperlink>
      <w:r w:rsidRPr="00F02DFD">
        <w:rPr>
          <w:rFonts w:ascii="Candara" w:hAnsi="Candara"/>
        </w:rPr>
        <w:t xml:space="preserve">. The relevant teacher will then be in touch with </w:t>
      </w:r>
      <w:r w:rsidR="00125125" w:rsidRPr="00F02DFD">
        <w:rPr>
          <w:rFonts w:ascii="Candara" w:hAnsi="Candara"/>
        </w:rPr>
        <w:t>you with more information and to arrange the lessons.</w:t>
      </w:r>
    </w:p>
    <w:p w:rsidR="0008564F" w:rsidRPr="00F02DFD" w:rsidRDefault="00813F5B">
      <w:pPr>
        <w:rPr>
          <w:rFonts w:ascii="Candara" w:hAnsi="Candara"/>
        </w:rPr>
      </w:pPr>
      <w:r w:rsidRPr="00F02DFD">
        <w:rPr>
          <w:rFonts w:ascii="Candara" w:hAnsi="Candara"/>
        </w:rPr>
        <w:t>Yours sincerely</w:t>
      </w:r>
    </w:p>
    <w:p w:rsidR="0008564F" w:rsidRDefault="00813F5B">
      <w:pPr>
        <w:rPr>
          <w:rFonts w:ascii="Calibri" w:hAnsi="Calibri"/>
          <w:szCs w:val="20"/>
        </w:rPr>
      </w:pPr>
      <w:r>
        <w:rPr>
          <w:rFonts w:ascii="Calibri" w:hAnsi="Calibri"/>
          <w:noProof/>
          <w:szCs w:val="20"/>
          <w:lang w:val="en-GB" w:eastAsia="en-GB"/>
        </w:rPr>
        <w:drawing>
          <wp:inline distT="0" distB="0" distL="0" distR="0">
            <wp:extent cx="1609725" cy="638175"/>
            <wp:effectExtent l="0" t="0" r="9525" b="9525"/>
            <wp:docPr id="4" name="Picture 4" descr="S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638175"/>
                    </a:xfrm>
                    <a:prstGeom prst="rect">
                      <a:avLst/>
                    </a:prstGeom>
                    <a:noFill/>
                    <a:ln>
                      <a:noFill/>
                    </a:ln>
                  </pic:spPr>
                </pic:pic>
              </a:graphicData>
            </a:graphic>
          </wp:inline>
        </w:drawing>
      </w:r>
    </w:p>
    <w:p w:rsidR="0008564F" w:rsidRPr="00F02DFD" w:rsidRDefault="00813F5B">
      <w:pPr>
        <w:spacing w:after="0"/>
        <w:rPr>
          <w:rFonts w:ascii="Candara" w:hAnsi="Candara"/>
        </w:rPr>
      </w:pPr>
      <w:r w:rsidRPr="00F02DFD">
        <w:rPr>
          <w:rFonts w:ascii="Candara" w:hAnsi="Candara"/>
        </w:rPr>
        <w:t>Mrs S Goldup</w:t>
      </w:r>
    </w:p>
    <w:p w:rsidR="0008564F" w:rsidRPr="00F02DFD" w:rsidRDefault="00813F5B">
      <w:pPr>
        <w:spacing w:after="0"/>
        <w:rPr>
          <w:rFonts w:ascii="Candara" w:hAnsi="Candara"/>
          <w:lang w:val="en-GB"/>
        </w:rPr>
      </w:pPr>
      <w:r w:rsidRPr="00F02DFD">
        <w:rPr>
          <w:rFonts w:ascii="Candara" w:hAnsi="Candara"/>
        </w:rPr>
        <w:t>Head of Music</w:t>
      </w: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p w:rsidR="0008564F" w:rsidRDefault="0008564F">
      <w:pPr>
        <w:rPr>
          <w:rFonts w:ascii="Aldine401 BT" w:hAnsi="Aldine401 BT"/>
          <w:color w:val="0070C0"/>
          <w:sz w:val="28"/>
          <w:szCs w:val="28"/>
        </w:rPr>
      </w:pPr>
    </w:p>
    <w:sectPr w:rsidR="0008564F">
      <w:footerReference w:type="default" r:id="rId13"/>
      <w:pgSz w:w="11906" w:h="16838"/>
      <w:pgMar w:top="680" w:right="1440" w:bottom="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EE" w:rsidRDefault="00646DEE">
      <w:pPr>
        <w:spacing w:after="0" w:line="240" w:lineRule="auto"/>
      </w:pPr>
      <w:r>
        <w:separator/>
      </w:r>
    </w:p>
  </w:endnote>
  <w:endnote w:type="continuationSeparator" w:id="0">
    <w:p w:rsidR="00646DEE" w:rsidRDefault="0064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ldine401 BT">
    <w:altName w:val="Constantia"/>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FD" w:rsidRPr="00F02DFD" w:rsidRDefault="00F02DFD" w:rsidP="00F02DFD">
    <w:pPr>
      <w:pStyle w:val="Footer"/>
      <w:spacing w:after="120"/>
      <w:rPr>
        <w:rFonts w:ascii="Candara" w:hAnsi="Candara"/>
        <w:color w:val="0070C0"/>
      </w:rPr>
    </w:pPr>
    <w:r w:rsidRPr="00F02DFD">
      <w:rPr>
        <w:rFonts w:ascii="Candara" w:hAnsi="Candara"/>
        <w:noProof/>
        <w:color w:val="0070C0"/>
        <w:lang w:eastAsia="en-GB"/>
      </w:rPr>
      <mc:AlternateContent>
        <mc:Choice Requires="wps">
          <w:drawing>
            <wp:anchor distT="0" distB="0" distL="114300" distR="114300" simplePos="0" relativeHeight="251659264" behindDoc="0" locked="0" layoutInCell="1" allowOverlap="1" wp14:anchorId="16D10FF7" wp14:editId="6D5E3837">
              <wp:simplePos x="0" y="0"/>
              <wp:positionH relativeFrom="column">
                <wp:posOffset>5343525</wp:posOffset>
              </wp:positionH>
              <wp:positionV relativeFrom="paragraph">
                <wp:posOffset>123825</wp:posOffset>
              </wp:positionV>
              <wp:extent cx="1190625" cy="1104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90625" cy="1104900"/>
                      </a:xfrm>
                      <a:prstGeom prst="rect">
                        <a:avLst/>
                      </a:prstGeom>
                      <a:noFill/>
                      <a:ln w="6350">
                        <a:noFill/>
                      </a:ln>
                    </wps:spPr>
                    <wps:txbx>
                      <w:txbxContent>
                        <w:p w:rsidR="00F02DFD" w:rsidRDefault="00F02DFD" w:rsidP="00F02DFD">
                          <w:pPr>
                            <w:jc w:val="right"/>
                            <w:rPr>
                              <w:color w:val="FFFFFF" w:themeColor="background1"/>
                              <w14:textFill>
                                <w14:noFill/>
                              </w14:textFill>
                            </w:rPr>
                          </w:pPr>
                          <w:r>
                            <w:rPr>
                              <w:noProof/>
                              <w:color w:val="FFFFFF" w:themeColor="background1"/>
                              <w:lang w:val="en-GB" w:eastAsia="en-GB"/>
                              <w14:textFill>
                                <w14:noFill/>
                              </w14:textFill>
                            </w:rPr>
                            <w:drawing>
                              <wp:inline distT="0" distB="0" distL="0" distR="0" wp14:anchorId="1D317F7F" wp14:editId="0EF4FAF0">
                                <wp:extent cx="925195" cy="925195"/>
                                <wp:effectExtent l="0" t="0" r="8255" b="8255"/>
                                <wp:docPr id="5" name="Picture 5" descr="C:\Users\careers2\AppData\Local\Microsoft\Windows\INetCache\Content.Outlook\Q5DB16SQ\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eers2\AppData\Local\Microsoft\Windows\INetCache\Content.Outlook\Q5DB16SQ\Ofsted_Outstanding_O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10FF7" id="_x0000_t202" coordsize="21600,21600" o:spt="202" path="m,l,21600r21600,l21600,xe">
              <v:stroke joinstyle="miter"/>
              <v:path gradientshapeok="t" o:connecttype="rect"/>
            </v:shapetype>
            <v:shape id="Text Box 3" o:spid="_x0000_s1027" type="#_x0000_t202" style="position:absolute;margin-left:420.75pt;margin-top:9.75pt;width:93.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" filled="f" stroked="f" strokeweight=".5pt">
              <v:textbox>
                <w:txbxContent>
                  <w:p w:rsidR="00F02DFD" w:rsidRDefault="00F02DFD" w:rsidP="00F02DFD">
                    <w:pPr>
                      <w:jc w:val="right"/>
                      <w:rPr>
                        <w:color w:val="FFFFFF" w:themeColor="background1"/>
                        <w14:textFill>
                          <w14:noFill/>
                        </w14:textFill>
                      </w:rPr>
                    </w:pPr>
                    <w:r>
                      <w:rPr>
                        <w:noProof/>
                        <w:color w:val="FFFFFF" w:themeColor="background1"/>
                        <w:lang w:val="en-GB" w:eastAsia="en-GB"/>
                        <w14:textFill>
                          <w14:noFill/>
                        </w14:textFill>
                      </w:rPr>
                      <w:drawing>
                        <wp:inline distT="0" distB="0" distL="0" distR="0" wp14:anchorId="1D317F7F" wp14:editId="0EF4FAF0">
                          <wp:extent cx="925195" cy="925195"/>
                          <wp:effectExtent l="0" t="0" r="8255" b="8255"/>
                          <wp:docPr id="5" name="Picture 5" descr="C:\Users\careers2\AppData\Local\Microsoft\Windows\INetCache\Content.Outlook\Q5DB16SQ\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eers2\AppData\Local\Microsoft\Windows\INetCache\Content.Outlook\Q5DB16SQ\Ofsted_Outstanding_O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p>
                </w:txbxContent>
              </v:textbox>
            </v:shape>
          </w:pict>
        </mc:Fallback>
      </mc:AlternateContent>
    </w:r>
    <w:r w:rsidRPr="00F02DFD">
      <w:rPr>
        <w:rFonts w:ascii="Candara" w:hAnsi="Candara"/>
        <w:color w:val="0070C0"/>
      </w:rPr>
      <w:t>Tel: (01432) 850416 / 850755</w:t>
    </w:r>
  </w:p>
  <w:p w:rsidR="00F02DFD" w:rsidRPr="00F02DFD" w:rsidRDefault="00F02DFD" w:rsidP="00F02DFD">
    <w:pPr>
      <w:pStyle w:val="Footer"/>
      <w:spacing w:after="120"/>
      <w:rPr>
        <w:rFonts w:ascii="Candara" w:hAnsi="Candara"/>
        <w:color w:val="0070C0"/>
      </w:rPr>
    </w:pPr>
    <w:r w:rsidRPr="00F02DFD">
      <w:rPr>
        <w:rFonts w:ascii="Candara" w:hAnsi="Candara"/>
        <w:color w:val="0070C0"/>
      </w:rPr>
      <w:t xml:space="preserve">Email: </w:t>
    </w:r>
    <w:hyperlink r:id="rId2" w:history="1">
      <w:r w:rsidRPr="00F02DFD">
        <w:rPr>
          <w:rStyle w:val="Hyperlink"/>
          <w:rFonts w:ascii="Candara" w:hAnsi="Candara"/>
          <w:color w:val="0070C0"/>
        </w:rPr>
        <w:t>admin@st-maryshigh.hereford.sch.uk</w:t>
      </w:r>
    </w:hyperlink>
  </w:p>
  <w:p w:rsidR="00F02DFD" w:rsidRPr="00F02DFD" w:rsidRDefault="00F02DFD" w:rsidP="00F02DFD">
    <w:pPr>
      <w:pStyle w:val="Footer"/>
      <w:spacing w:after="120"/>
      <w:rPr>
        <w:rFonts w:ascii="Candara" w:hAnsi="Candara"/>
      </w:rPr>
    </w:pPr>
    <w:r w:rsidRPr="00F02DFD">
      <w:rPr>
        <w:rFonts w:ascii="Candara" w:hAnsi="Candara"/>
        <w:color w:val="0070C0"/>
      </w:rPr>
      <w:t>www.st-maryshigh.hereford.sch</w:t>
    </w:r>
    <w:r>
      <w:rPr>
        <w:rFonts w:ascii="Candara" w:hAnsi="Candara"/>
        <w:color w:val="0070C0"/>
      </w:rPr>
      <w:t>.uk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EE" w:rsidRDefault="00646DEE">
      <w:pPr>
        <w:spacing w:after="0" w:line="240" w:lineRule="auto"/>
      </w:pPr>
      <w:r>
        <w:separator/>
      </w:r>
    </w:p>
  </w:footnote>
  <w:footnote w:type="continuationSeparator" w:id="0">
    <w:p w:rsidR="00646DEE" w:rsidRDefault="00646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4F"/>
    <w:rsid w:val="0008564F"/>
    <w:rsid w:val="00125125"/>
    <w:rsid w:val="00496A20"/>
    <w:rsid w:val="005D089C"/>
    <w:rsid w:val="00646DEE"/>
    <w:rsid w:val="00813F5B"/>
    <w:rsid w:val="00F0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2E15F"/>
  <w15:chartTrackingRefBased/>
  <w15:docId w15:val="{9F3FD36B-C221-436F-94E3-80983605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3">
    <w:name w:val="color_23"/>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ncore-enterprises.com?subject=Instrument%20Hir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ncore-enterprises.com/instrumenthire"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Goldup@st-maryshigh.hereford.sch.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forms.office.com/Pages/ResponsePage.aspx?id=ZKghcoI85kmYoawi75_Rf0e14rLQhulIlNpfGyctZthUNjM1MThXTU0zMldMM0JTNEtQSEhOQ0lZSi4u" TargetMode="External"/><Relationship Id="rId4" Type="http://schemas.openxmlformats.org/officeDocument/2006/relationships/footnotes" Target="footnotes.xml"/><Relationship Id="rId9" Type="http://schemas.openxmlformats.org/officeDocument/2006/relationships/hyperlink" Target="https://www.encore-enterprises.com/herefordshiremusicfun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in@st-maryshigh.hereford.sch.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Careers ST</dc:creator>
  <cp:keywords/>
  <dc:description/>
  <cp:lastModifiedBy>S Goldup</cp:lastModifiedBy>
  <cp:revision>2</cp:revision>
  <dcterms:created xsi:type="dcterms:W3CDTF">2023-05-22T08:45:00Z</dcterms:created>
  <dcterms:modified xsi:type="dcterms:W3CDTF">2023-05-22T08:45:00Z</dcterms:modified>
</cp:coreProperties>
</file>